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Layout w:type="fixed"/>
        <w:tblCellMar>
          <w:left w:w="0" w:type="dxa"/>
          <w:right w:w="0" w:type="dxa"/>
        </w:tblCellMar>
        <w:tblLook w:val="0000" w:firstRow="0" w:lastRow="0" w:firstColumn="0" w:lastColumn="0" w:noHBand="0" w:noVBand="0"/>
      </w:tblPr>
      <w:tblGrid>
        <w:gridCol w:w="2160"/>
        <w:gridCol w:w="10625"/>
      </w:tblGrid>
      <w:tr w:rsidR="00DC117C" w:rsidRPr="00F845E8">
        <w:trPr>
          <w:trHeight w:val="290"/>
        </w:trPr>
        <w:tc>
          <w:tcPr>
            <w:tcW w:w="2160" w:type="dxa"/>
            <w:tcBorders>
              <w:right w:val="single" w:sz="4" w:space="0" w:color="000000"/>
            </w:tcBorders>
          </w:tcPr>
          <w:p w:rsidR="00DC117C" w:rsidRPr="00F845E8" w:rsidRDefault="008E6CBC">
            <w:pPr>
              <w:pStyle w:val="BodyText"/>
              <w:ind w:left="90"/>
              <w:jc w:val="left"/>
              <w:rPr>
                <w:rFonts w:ascii="Arial" w:hAnsi="Arial" w:cs="Arial"/>
                <w:bCs/>
                <w:sz w:val="20"/>
                <w:szCs w:val="20"/>
                <w:lang w:val="en-GB" w:eastAsia="en-US"/>
              </w:rPr>
            </w:pPr>
            <w:bookmarkStart w:id="0" w:name="_GoBack"/>
            <w:r w:rsidRPr="00F845E8">
              <w:rPr>
                <w:rFonts w:ascii="Arial" w:hAnsi="Arial" w:cs="Arial"/>
                <w:bCs/>
                <w:sz w:val="20"/>
                <w:szCs w:val="20"/>
                <w:lang w:val="en-GB" w:eastAsia="en-US"/>
              </w:rPr>
              <w:t>Journal Name:</w:t>
            </w:r>
          </w:p>
        </w:tc>
        <w:tc>
          <w:tcPr>
            <w:tcW w:w="10625" w:type="dxa"/>
            <w:tcBorders>
              <w:left w:val="single" w:sz="4" w:space="0" w:color="000000"/>
            </w:tcBorders>
            <w:tcMar>
              <w:left w:w="108" w:type="dxa"/>
              <w:right w:w="108" w:type="dxa"/>
            </w:tcMar>
            <w:vAlign w:val="center"/>
          </w:tcPr>
          <w:p w:rsidR="00DC117C" w:rsidRPr="00F845E8" w:rsidRDefault="00D70AC4">
            <w:pPr>
              <w:pStyle w:val="NormalWeb"/>
              <w:spacing w:before="0" w:after="0"/>
              <w:rPr>
                <w:rFonts w:ascii="Arial" w:hAnsi="Arial" w:cs="Arial"/>
                <w:b/>
                <w:bCs/>
                <w:sz w:val="20"/>
                <w:szCs w:val="20"/>
                <w:lang w:val="en-GB"/>
              </w:rPr>
            </w:pPr>
            <w:hyperlink r:id="rId7">
              <w:r w:rsidR="008E6CBC" w:rsidRPr="00F845E8">
                <w:rPr>
                  <w:rStyle w:val="Hyperlink"/>
                  <w:rFonts w:ascii="Arial" w:eastAsia="Times New Roman" w:hAnsi="Arial" w:cs="Arial"/>
                  <w:b/>
                  <w:bCs/>
                  <w:sz w:val="20"/>
                  <w:szCs w:val="20"/>
                </w:rPr>
                <w:t xml:space="preserve">Asian Journal of Current Research </w:t>
              </w:r>
            </w:hyperlink>
          </w:p>
        </w:tc>
      </w:tr>
      <w:tr w:rsidR="00DC117C" w:rsidRPr="00F845E8">
        <w:trPr>
          <w:trHeight w:val="290"/>
        </w:trPr>
        <w:tc>
          <w:tcPr>
            <w:tcW w:w="2160" w:type="dxa"/>
            <w:tcBorders>
              <w:right w:val="single" w:sz="4" w:space="0" w:color="000000"/>
            </w:tcBorders>
          </w:tcPr>
          <w:p w:rsidR="00DC117C" w:rsidRPr="00F845E8" w:rsidRDefault="008E6CBC">
            <w:pPr>
              <w:pStyle w:val="BodyText"/>
              <w:ind w:left="90"/>
              <w:jc w:val="left"/>
              <w:rPr>
                <w:rFonts w:ascii="Arial" w:hAnsi="Arial" w:cs="Arial"/>
                <w:bCs/>
                <w:sz w:val="20"/>
                <w:szCs w:val="20"/>
                <w:lang w:val="en-GB" w:eastAsia="en-US"/>
              </w:rPr>
            </w:pPr>
            <w:r w:rsidRPr="00F845E8">
              <w:rPr>
                <w:rFonts w:ascii="Arial" w:hAnsi="Arial" w:cs="Arial"/>
                <w:bCs/>
                <w:sz w:val="20"/>
                <w:szCs w:val="20"/>
                <w:lang w:val="en-GB" w:eastAsia="en-US"/>
              </w:rPr>
              <w:t>Manuscript Number:</w:t>
            </w:r>
          </w:p>
        </w:tc>
        <w:tc>
          <w:tcPr>
            <w:tcW w:w="10625" w:type="dxa"/>
            <w:tcBorders>
              <w:left w:val="single" w:sz="4" w:space="0" w:color="000000"/>
            </w:tcBorders>
            <w:tcMar>
              <w:left w:w="108" w:type="dxa"/>
              <w:right w:w="108" w:type="dxa"/>
            </w:tcMar>
            <w:vAlign w:val="center"/>
          </w:tcPr>
          <w:p w:rsidR="00DC117C" w:rsidRPr="00F845E8" w:rsidRDefault="008E6CBC">
            <w:pPr>
              <w:pStyle w:val="NormalWeb"/>
              <w:spacing w:before="0" w:after="0"/>
              <w:rPr>
                <w:rFonts w:ascii="Arial" w:hAnsi="Arial" w:cs="Arial"/>
                <w:b/>
                <w:bCs/>
                <w:sz w:val="20"/>
                <w:szCs w:val="20"/>
                <w:lang w:val="en-GB"/>
              </w:rPr>
            </w:pPr>
            <w:r w:rsidRPr="00F845E8">
              <w:rPr>
                <w:rFonts w:ascii="Arial" w:hAnsi="Arial" w:cs="Arial"/>
                <w:b/>
                <w:bCs/>
                <w:sz w:val="20"/>
                <w:szCs w:val="20"/>
                <w:lang w:val="en-GB"/>
              </w:rPr>
              <w:t>Ms_AJOCR_14612</w:t>
            </w:r>
          </w:p>
        </w:tc>
      </w:tr>
      <w:tr w:rsidR="00DC117C" w:rsidRPr="00F845E8">
        <w:trPr>
          <w:trHeight w:val="650"/>
        </w:trPr>
        <w:tc>
          <w:tcPr>
            <w:tcW w:w="2160" w:type="dxa"/>
            <w:tcBorders>
              <w:right w:val="single" w:sz="4" w:space="0" w:color="000000"/>
            </w:tcBorders>
          </w:tcPr>
          <w:p w:rsidR="00DC117C" w:rsidRPr="00F845E8" w:rsidRDefault="008E6CBC">
            <w:pPr>
              <w:pStyle w:val="BodyText"/>
              <w:ind w:left="90"/>
              <w:jc w:val="left"/>
              <w:rPr>
                <w:rFonts w:ascii="Arial" w:hAnsi="Arial" w:cs="Arial"/>
                <w:bCs/>
                <w:sz w:val="20"/>
                <w:szCs w:val="20"/>
                <w:lang w:val="en-GB" w:eastAsia="en-US"/>
              </w:rPr>
            </w:pPr>
            <w:r w:rsidRPr="00F845E8">
              <w:rPr>
                <w:rFonts w:ascii="Arial" w:hAnsi="Arial" w:cs="Arial"/>
                <w:bCs/>
                <w:sz w:val="20"/>
                <w:szCs w:val="20"/>
                <w:lang w:val="en-GB" w:eastAsia="en-US"/>
              </w:rPr>
              <w:t xml:space="preserve">Title of the Manuscript: </w:t>
            </w:r>
          </w:p>
        </w:tc>
        <w:tc>
          <w:tcPr>
            <w:tcW w:w="10625" w:type="dxa"/>
            <w:tcBorders>
              <w:left w:val="single" w:sz="4" w:space="0" w:color="000000"/>
            </w:tcBorders>
            <w:tcMar>
              <w:left w:w="108" w:type="dxa"/>
              <w:right w:w="108" w:type="dxa"/>
            </w:tcMar>
            <w:vAlign w:val="center"/>
          </w:tcPr>
          <w:p w:rsidR="00DC117C" w:rsidRPr="00F845E8" w:rsidRDefault="008E6CBC">
            <w:pPr>
              <w:pStyle w:val="NormalWeb"/>
              <w:spacing w:before="0" w:after="0"/>
              <w:rPr>
                <w:rFonts w:ascii="Arial" w:hAnsi="Arial" w:cs="Arial"/>
                <w:b/>
                <w:sz w:val="20"/>
                <w:szCs w:val="20"/>
                <w:lang w:val="en-GB"/>
              </w:rPr>
            </w:pPr>
            <w:r w:rsidRPr="00F845E8">
              <w:rPr>
                <w:rFonts w:ascii="Arial" w:hAnsi="Arial" w:cs="Arial"/>
                <w:b/>
                <w:sz w:val="20"/>
                <w:szCs w:val="20"/>
                <w:lang w:val="en-GB"/>
              </w:rPr>
              <w:t>The Influence of Teacher Parental Leadership on Medical Students’ Learning Burnout in Guangxi, China</w:t>
            </w:r>
          </w:p>
        </w:tc>
      </w:tr>
      <w:tr w:rsidR="00DC117C" w:rsidRPr="00F845E8">
        <w:trPr>
          <w:trHeight w:val="332"/>
        </w:trPr>
        <w:tc>
          <w:tcPr>
            <w:tcW w:w="2160" w:type="dxa"/>
            <w:tcBorders>
              <w:right w:val="single" w:sz="4" w:space="0" w:color="000000"/>
            </w:tcBorders>
          </w:tcPr>
          <w:p w:rsidR="00DC117C" w:rsidRPr="00F845E8" w:rsidRDefault="008E6CBC">
            <w:pPr>
              <w:pStyle w:val="BodyText"/>
              <w:ind w:left="90"/>
              <w:jc w:val="left"/>
              <w:rPr>
                <w:rFonts w:ascii="Arial" w:hAnsi="Arial" w:cs="Arial"/>
                <w:bCs/>
                <w:sz w:val="20"/>
                <w:szCs w:val="20"/>
                <w:lang w:val="en-GB" w:eastAsia="en-US"/>
              </w:rPr>
            </w:pPr>
            <w:r w:rsidRPr="00F845E8">
              <w:rPr>
                <w:rFonts w:ascii="Arial" w:hAnsi="Arial" w:cs="Arial"/>
                <w:bCs/>
                <w:sz w:val="20"/>
                <w:szCs w:val="20"/>
                <w:lang w:val="en-GB" w:eastAsia="en-US"/>
              </w:rPr>
              <w:t>Type of the Article</w:t>
            </w:r>
          </w:p>
        </w:tc>
        <w:tc>
          <w:tcPr>
            <w:tcW w:w="10625" w:type="dxa"/>
            <w:tcBorders>
              <w:left w:val="single" w:sz="4" w:space="0" w:color="000000"/>
            </w:tcBorders>
            <w:tcMar>
              <w:left w:w="108" w:type="dxa"/>
              <w:right w:w="108" w:type="dxa"/>
            </w:tcMar>
            <w:vAlign w:val="center"/>
          </w:tcPr>
          <w:p w:rsidR="00DC117C" w:rsidRPr="00F845E8" w:rsidRDefault="00DC117C">
            <w:pPr>
              <w:pStyle w:val="NormalWeb"/>
              <w:snapToGrid w:val="0"/>
              <w:spacing w:before="0" w:after="0"/>
              <w:rPr>
                <w:rFonts w:ascii="Arial" w:hAnsi="Arial" w:cs="Arial"/>
                <w:b/>
                <w:bCs/>
                <w:sz w:val="20"/>
                <w:szCs w:val="20"/>
                <w:lang w:val="en-GB" w:eastAsia="en-US"/>
              </w:rPr>
            </w:pPr>
          </w:p>
        </w:tc>
      </w:tr>
    </w:tbl>
    <w:p w:rsidR="00DC117C" w:rsidRPr="00F845E8" w:rsidRDefault="00DC117C">
      <w:pPr>
        <w:rPr>
          <w:rFonts w:ascii="Arial" w:hAnsi="Arial" w:cs="Arial"/>
          <w:sz w:val="20"/>
          <w:szCs w:val="20"/>
        </w:rPr>
      </w:pPr>
    </w:p>
    <w:tbl>
      <w:tblPr>
        <w:tblW w:w="5000" w:type="pct"/>
        <w:tblLayout w:type="fixed"/>
        <w:tblLook w:val="0000" w:firstRow="0" w:lastRow="0" w:firstColumn="0" w:lastColumn="0" w:noHBand="0" w:noVBand="0"/>
      </w:tblPr>
      <w:tblGrid>
        <w:gridCol w:w="3333"/>
        <w:gridCol w:w="5829"/>
        <w:gridCol w:w="4014"/>
      </w:tblGrid>
      <w:tr w:rsidR="00DC117C" w:rsidRPr="00F845E8">
        <w:tc>
          <w:tcPr>
            <w:tcW w:w="12960" w:type="dxa"/>
            <w:gridSpan w:val="3"/>
            <w:tcBorders>
              <w:bottom w:val="single" w:sz="4" w:space="0" w:color="000000"/>
            </w:tcBorders>
          </w:tcPr>
          <w:p w:rsidR="00DC117C" w:rsidRPr="00F845E8" w:rsidRDefault="008E6CBC">
            <w:pPr>
              <w:keepNext/>
              <w:outlineLvl w:val="1"/>
              <w:rPr>
                <w:rFonts w:ascii="Arial" w:hAnsi="Arial" w:cs="Arial"/>
                <w:sz w:val="20"/>
                <w:szCs w:val="20"/>
              </w:rPr>
            </w:pPr>
            <w:r w:rsidRPr="00F845E8">
              <w:rPr>
                <w:rFonts w:ascii="Arial" w:eastAsia="MS Mincho;ＭＳ 明朝" w:hAnsi="Arial" w:cs="Arial"/>
                <w:b/>
                <w:bCs/>
                <w:sz w:val="20"/>
                <w:szCs w:val="20"/>
                <w:highlight w:val="yellow"/>
                <w:lang w:val="en-GB"/>
              </w:rPr>
              <w:t>PART  1:</w:t>
            </w:r>
            <w:r w:rsidRPr="00F845E8">
              <w:rPr>
                <w:rFonts w:ascii="Arial" w:eastAsia="MS Mincho;ＭＳ 明朝" w:hAnsi="Arial" w:cs="Arial"/>
                <w:b/>
                <w:bCs/>
                <w:sz w:val="20"/>
                <w:szCs w:val="20"/>
                <w:lang w:val="en-GB"/>
              </w:rPr>
              <w:t xml:space="preserve"> Comments</w:t>
            </w:r>
          </w:p>
          <w:p w:rsidR="00DC117C" w:rsidRPr="00F845E8" w:rsidRDefault="00DC117C">
            <w:pPr>
              <w:rPr>
                <w:rFonts w:ascii="Arial" w:eastAsia="MS Mincho;ＭＳ 明朝" w:hAnsi="Arial" w:cs="Arial"/>
                <w:b/>
                <w:bCs/>
                <w:sz w:val="20"/>
                <w:szCs w:val="20"/>
                <w:lang w:val="en-GB"/>
              </w:rPr>
            </w:pPr>
          </w:p>
        </w:tc>
      </w:tr>
      <w:tr w:rsidR="00DC117C" w:rsidRPr="00F845E8">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DC117C">
            <w:pPr>
              <w:keepNext/>
              <w:snapToGrid w:val="0"/>
              <w:outlineLvl w:val="1"/>
              <w:rPr>
                <w:rFonts w:ascii="Arial" w:eastAsia="MS Mincho;ＭＳ 明朝" w:hAnsi="Arial" w:cs="Arial"/>
                <w:b/>
                <w:bCs/>
                <w:sz w:val="20"/>
                <w:szCs w:val="20"/>
                <w:lang w:val="en-GB"/>
              </w:rPr>
            </w:pP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outlineLvl w:val="1"/>
              <w:rPr>
                <w:rFonts w:ascii="Arial" w:eastAsia="MS Mincho;ＭＳ 明朝" w:hAnsi="Arial" w:cs="Arial"/>
                <w:b/>
                <w:bCs/>
                <w:sz w:val="20"/>
                <w:szCs w:val="20"/>
                <w:lang w:val="en-GB"/>
              </w:rPr>
            </w:pPr>
            <w:r w:rsidRPr="00F845E8">
              <w:rPr>
                <w:rFonts w:ascii="Arial" w:eastAsia="MS Mincho;ＭＳ 明朝" w:hAnsi="Arial" w:cs="Arial"/>
                <w:b/>
                <w:bCs/>
                <w:sz w:val="20"/>
                <w:szCs w:val="20"/>
                <w:lang w:val="en-GB"/>
              </w:rPr>
              <w:t>Reviewer’s comment</w:t>
            </w:r>
          </w:p>
          <w:p w:rsidR="00DC117C" w:rsidRPr="00F845E8" w:rsidRDefault="00DC117C">
            <w:pPr>
              <w:keepNext/>
              <w:outlineLvl w:val="1"/>
              <w:rPr>
                <w:rFonts w:ascii="Arial" w:eastAsia="MS Mincho;ＭＳ 明朝" w:hAnsi="Arial" w:cs="Arial"/>
                <w:b/>
                <w:bCs/>
                <w:sz w:val="20"/>
                <w:szCs w:val="20"/>
                <w:lang w:val="en-GB"/>
              </w:rPr>
            </w:pP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outlineLvl w:val="1"/>
              <w:rPr>
                <w:rFonts w:ascii="Arial" w:eastAsia="MS Mincho;ＭＳ 明朝" w:hAnsi="Arial" w:cs="Arial"/>
                <w:bCs/>
                <w:sz w:val="20"/>
                <w:szCs w:val="20"/>
                <w:lang w:val="en-GB"/>
              </w:rPr>
            </w:pPr>
            <w:r w:rsidRPr="00F845E8">
              <w:rPr>
                <w:rFonts w:ascii="Arial" w:eastAsia="MS Mincho;ＭＳ 明朝" w:hAnsi="Arial" w:cs="Arial"/>
                <w:b/>
                <w:bCs/>
                <w:sz w:val="20"/>
                <w:szCs w:val="20"/>
                <w:lang w:val="en-GB"/>
              </w:rPr>
              <w:t xml:space="preserve">Author’s Feedback </w:t>
            </w:r>
            <w:r w:rsidRPr="00F845E8">
              <w:rPr>
                <w:rFonts w:ascii="Arial" w:eastAsia="MS Mincho;ＭＳ 明朝" w:hAnsi="Arial" w:cs="Arial"/>
                <w:sz w:val="20"/>
                <w:szCs w:val="20"/>
                <w:lang w:val="en-GB"/>
              </w:rPr>
              <w:t>(It is mandatory that authors should write his/her feedback here)</w:t>
            </w:r>
          </w:p>
          <w:p w:rsidR="00DC117C" w:rsidRPr="00F845E8" w:rsidRDefault="00DC117C">
            <w:pPr>
              <w:keepNext/>
              <w:outlineLvl w:val="1"/>
              <w:rPr>
                <w:rFonts w:ascii="Arial" w:eastAsia="MS Mincho;ＭＳ 明朝" w:hAnsi="Arial" w:cs="Arial"/>
                <w:bCs/>
                <w:sz w:val="20"/>
                <w:szCs w:val="20"/>
                <w:lang w:val="en-GB"/>
              </w:rPr>
            </w:pPr>
          </w:p>
        </w:tc>
      </w:tr>
      <w:tr w:rsidR="00DC117C" w:rsidRPr="00F845E8">
        <w:trPr>
          <w:trHeight w:val="1264"/>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ind w:left="360"/>
              <w:rPr>
                <w:rFonts w:ascii="Arial" w:hAnsi="Arial" w:cs="Arial"/>
                <w:b/>
                <w:bCs/>
                <w:sz w:val="20"/>
                <w:szCs w:val="20"/>
                <w:lang w:val="en-GB"/>
              </w:rPr>
            </w:pPr>
            <w:r w:rsidRPr="00F845E8">
              <w:rPr>
                <w:rFonts w:ascii="Arial" w:hAnsi="Arial" w:cs="Arial"/>
                <w:b/>
                <w:bCs/>
                <w:sz w:val="20"/>
                <w:szCs w:val="20"/>
                <w:lang w:val="en-GB"/>
              </w:rPr>
              <w:t>Please write a few sentences regarding the importance of this manuscript for the scientific community. A minimum of 3-4 sentences may be required for this part.</w:t>
            </w:r>
          </w:p>
          <w:p w:rsidR="00DC117C" w:rsidRPr="00F845E8" w:rsidRDefault="00DC117C">
            <w:pPr>
              <w:ind w:left="360"/>
              <w:rPr>
                <w:rFonts w:ascii="Arial" w:eastAsia="MS Mincho;ＭＳ 明朝" w:hAnsi="Arial" w:cs="Arial"/>
                <w:b/>
                <w:bCs/>
                <w:sz w:val="20"/>
                <w:szCs w:val="20"/>
                <w:lang w:val="en-GB"/>
              </w:rPr>
            </w:pP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8E6CBC">
            <w:pPr>
              <w:contextualSpacing/>
              <w:rPr>
                <w:rFonts w:ascii="Arial" w:hAnsi="Arial" w:cs="Arial"/>
                <w:b/>
                <w:bCs/>
                <w:sz w:val="20"/>
                <w:szCs w:val="20"/>
                <w:lang w:val="en-GB"/>
              </w:rPr>
            </w:pPr>
            <w:r w:rsidRPr="00F845E8">
              <w:rPr>
                <w:rFonts w:ascii="Arial" w:hAnsi="Arial" w:cs="Arial"/>
                <w:b/>
                <w:bCs/>
                <w:sz w:val="20"/>
                <w:szCs w:val="20"/>
                <w:lang w:val="en-GB"/>
              </w:rPr>
              <w:t>By examining the convergence of instructional mentorship and emotional support, this research addresses the critical need to improve student well-being amidst the high-stress demands inherent in healthcare training. Building upon established frameworks of social support, this investigation posits that educators who adopt nurturing, authoritative guidance can act as vital buffers against the stressors prevalent in contemporary Chinese medical education. Specifically, this pedagogical model emphasizes the protective role of supportive mentorship in reducing emotional exhaustion and depersonalization, which are frequently exacerbated by the intense pressure of clinical training</w:t>
            </w: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147AC1" w:rsidP="00147AC1">
            <w:pPr>
              <w:jc w:val="both"/>
              <w:rPr>
                <w:rFonts w:ascii="Arial" w:hAnsi="Arial" w:cs="Arial"/>
                <w:sz w:val="20"/>
                <w:szCs w:val="20"/>
              </w:rPr>
            </w:pPr>
            <w:r w:rsidRPr="00F845E8">
              <w:rPr>
                <w:rFonts w:ascii="Arial" w:hAnsi="Arial" w:cs="Arial"/>
                <w:sz w:val="20"/>
                <w:szCs w:val="20"/>
              </w:rPr>
              <w:t>Thank you for your positive comment.</w:t>
            </w:r>
          </w:p>
        </w:tc>
      </w:tr>
      <w:tr w:rsidR="00DC117C" w:rsidRPr="00F845E8">
        <w:trPr>
          <w:trHeight w:val="1262"/>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ind w:left="360"/>
              <w:rPr>
                <w:rFonts w:ascii="Arial" w:hAnsi="Arial" w:cs="Arial"/>
                <w:b/>
                <w:bCs/>
                <w:sz w:val="20"/>
                <w:szCs w:val="20"/>
                <w:lang w:val="en-GB"/>
              </w:rPr>
            </w:pPr>
            <w:r w:rsidRPr="00F845E8">
              <w:rPr>
                <w:rFonts w:ascii="Arial" w:hAnsi="Arial" w:cs="Arial"/>
                <w:b/>
                <w:bCs/>
                <w:sz w:val="20"/>
                <w:szCs w:val="20"/>
                <w:lang w:val="en-GB"/>
              </w:rPr>
              <w:t>Is the title of the article suitable?</w:t>
            </w:r>
          </w:p>
          <w:p w:rsidR="00DC117C" w:rsidRPr="00F845E8" w:rsidRDefault="008E6CBC">
            <w:pPr>
              <w:ind w:left="360"/>
              <w:rPr>
                <w:rFonts w:ascii="Arial" w:hAnsi="Arial" w:cs="Arial"/>
                <w:b/>
                <w:bCs/>
                <w:sz w:val="20"/>
                <w:szCs w:val="20"/>
                <w:lang w:val="en-GB"/>
              </w:rPr>
            </w:pPr>
            <w:r w:rsidRPr="00F845E8">
              <w:rPr>
                <w:rFonts w:ascii="Arial" w:hAnsi="Arial" w:cs="Arial"/>
                <w:b/>
                <w:bCs/>
                <w:sz w:val="20"/>
                <w:szCs w:val="20"/>
                <w:lang w:val="en-GB"/>
              </w:rPr>
              <w:t>(If not please suggest an alternative title)</w:t>
            </w:r>
          </w:p>
          <w:p w:rsidR="00DC117C" w:rsidRPr="00F845E8" w:rsidRDefault="00DC117C">
            <w:pPr>
              <w:keepNext/>
              <w:outlineLvl w:val="1"/>
              <w:rPr>
                <w:rFonts w:ascii="Arial" w:eastAsia="MS Mincho;ＭＳ 明朝" w:hAnsi="Arial" w:cs="Arial"/>
                <w:b/>
                <w:bCs/>
                <w:sz w:val="20"/>
                <w:szCs w:val="20"/>
                <w:u w:val="single"/>
                <w:lang w:val="en-GB"/>
              </w:rPr>
            </w:pP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DC117C">
            <w:pPr>
              <w:snapToGrid w:val="0"/>
              <w:rPr>
                <w:rFonts w:ascii="Arial" w:eastAsia="MS Mincho;ＭＳ 明朝" w:hAnsi="Arial" w:cs="Arial"/>
                <w:b/>
                <w:bCs/>
                <w:sz w:val="20"/>
                <w:szCs w:val="20"/>
                <w:u w:val="single"/>
                <w:lang w:val="en-GB"/>
              </w:rPr>
            </w:pPr>
          </w:p>
          <w:p w:rsidR="00DC117C" w:rsidRPr="00F845E8" w:rsidRDefault="008E6CBC">
            <w:pPr>
              <w:rPr>
                <w:rFonts w:ascii="Arial" w:hAnsi="Arial" w:cs="Arial"/>
                <w:b/>
                <w:bCs/>
                <w:sz w:val="20"/>
                <w:szCs w:val="20"/>
                <w:lang w:val="en-GB"/>
              </w:rPr>
            </w:pPr>
            <w:r w:rsidRPr="00F845E8">
              <w:rPr>
                <w:rFonts w:ascii="Arial" w:hAnsi="Arial" w:cs="Arial"/>
                <w:b/>
                <w:bCs/>
                <w:sz w:val="20"/>
                <w:szCs w:val="20"/>
                <w:lang w:val="en-GB"/>
              </w:rPr>
              <w:t>The title is suitable on me</w:t>
            </w: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147AC1" w:rsidP="00147AC1">
            <w:pPr>
              <w:rPr>
                <w:rFonts w:ascii="Arial" w:hAnsi="Arial" w:cs="Arial"/>
                <w:sz w:val="20"/>
                <w:szCs w:val="20"/>
              </w:rPr>
            </w:pPr>
            <w:r w:rsidRPr="00F845E8">
              <w:rPr>
                <w:rFonts w:ascii="Arial" w:hAnsi="Arial" w:cs="Arial"/>
                <w:sz w:val="20"/>
                <w:szCs w:val="20"/>
              </w:rPr>
              <w:t>Thank you for your positive comment.</w:t>
            </w:r>
          </w:p>
        </w:tc>
      </w:tr>
      <w:tr w:rsidR="00DC117C" w:rsidRPr="00F845E8">
        <w:trPr>
          <w:trHeight w:val="1262"/>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ind w:left="360"/>
              <w:outlineLvl w:val="1"/>
              <w:rPr>
                <w:rFonts w:ascii="Arial" w:eastAsia="MS Mincho;ＭＳ 明朝" w:hAnsi="Arial" w:cs="Arial"/>
                <w:b/>
                <w:bCs/>
                <w:sz w:val="20"/>
                <w:szCs w:val="20"/>
                <w:lang w:val="en-GB"/>
              </w:rPr>
            </w:pPr>
            <w:r w:rsidRPr="00F845E8">
              <w:rPr>
                <w:rFonts w:ascii="Arial" w:eastAsia="MS Mincho;ＭＳ 明朝" w:hAnsi="Arial" w:cs="Arial"/>
                <w:b/>
                <w:bCs/>
                <w:sz w:val="20"/>
                <w:szCs w:val="20"/>
                <w:lang w:val="en-GB"/>
              </w:rPr>
              <w:lastRenderedPageBreak/>
              <w:t>Is the abstract of the article comprehensive? Do you suggest the addition (or deletion) of some points in this section? Please write your suggestions here.</w:t>
            </w:r>
          </w:p>
          <w:p w:rsidR="00DC117C" w:rsidRPr="00F845E8" w:rsidRDefault="00DC117C">
            <w:pPr>
              <w:keepNext/>
              <w:outlineLvl w:val="1"/>
              <w:rPr>
                <w:rFonts w:ascii="Arial" w:eastAsia="MS Mincho;ＭＳ 明朝" w:hAnsi="Arial" w:cs="Arial"/>
                <w:b/>
                <w:bCs/>
                <w:sz w:val="20"/>
                <w:szCs w:val="20"/>
                <w:u w:val="single"/>
                <w:lang w:val="en-GB"/>
              </w:rPr>
            </w:pP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DC117C">
            <w:pPr>
              <w:snapToGrid w:val="0"/>
              <w:rPr>
                <w:rFonts w:ascii="Arial" w:eastAsia="MS Mincho;ＭＳ 明朝" w:hAnsi="Arial" w:cs="Arial"/>
                <w:b/>
                <w:bCs/>
                <w:sz w:val="20"/>
                <w:szCs w:val="20"/>
                <w:u w:val="single"/>
                <w:lang w:val="en-GB"/>
              </w:rPr>
            </w:pPr>
          </w:p>
          <w:p w:rsidR="00DC117C" w:rsidRPr="00F845E8" w:rsidRDefault="008E6CBC">
            <w:pPr>
              <w:rPr>
                <w:rFonts w:ascii="Arial" w:hAnsi="Arial" w:cs="Arial"/>
                <w:b/>
                <w:bCs/>
                <w:sz w:val="20"/>
                <w:szCs w:val="20"/>
                <w:lang w:val="en-GB"/>
              </w:rPr>
            </w:pPr>
            <w:r w:rsidRPr="00F845E8">
              <w:rPr>
                <w:rFonts w:ascii="Arial" w:hAnsi="Arial" w:cs="Arial"/>
                <w:b/>
                <w:bCs/>
                <w:sz w:val="20"/>
                <w:szCs w:val="20"/>
                <w:lang w:val="en-GB"/>
              </w:rPr>
              <w:t>The Abstract is OK with me</w:t>
            </w: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147AC1" w:rsidP="00147AC1">
            <w:pPr>
              <w:rPr>
                <w:rFonts w:ascii="Arial" w:hAnsi="Arial" w:cs="Arial"/>
                <w:sz w:val="20"/>
                <w:szCs w:val="20"/>
              </w:rPr>
            </w:pPr>
            <w:r w:rsidRPr="00F845E8">
              <w:rPr>
                <w:rFonts w:ascii="Arial" w:hAnsi="Arial" w:cs="Arial"/>
                <w:sz w:val="20"/>
                <w:szCs w:val="20"/>
              </w:rPr>
              <w:t>Thank you for your positive comment.</w:t>
            </w:r>
          </w:p>
        </w:tc>
      </w:tr>
      <w:tr w:rsidR="00DC117C" w:rsidRPr="00F845E8">
        <w:trPr>
          <w:trHeight w:val="704"/>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ind w:left="360"/>
              <w:outlineLvl w:val="1"/>
              <w:rPr>
                <w:rFonts w:ascii="Arial" w:eastAsia="MS Mincho;ＭＳ 明朝" w:hAnsi="Arial" w:cs="Arial"/>
                <w:sz w:val="20"/>
                <w:szCs w:val="20"/>
                <w:u w:val="single"/>
                <w:lang w:val="en-GB"/>
              </w:rPr>
            </w:pPr>
            <w:r w:rsidRPr="00F845E8">
              <w:rPr>
                <w:rFonts w:ascii="Arial" w:eastAsia="MS Mincho;ＭＳ 明朝" w:hAnsi="Arial" w:cs="Arial"/>
                <w:b/>
                <w:bCs/>
                <w:sz w:val="20"/>
                <w:szCs w:val="20"/>
                <w:lang w:val="en-GB"/>
              </w:rPr>
              <w:t>Is the manuscript scientifically, correct? Please write here.</w:t>
            </w: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8E6CBC">
            <w:pPr>
              <w:contextualSpacing/>
              <w:rPr>
                <w:rFonts w:ascii="Arial" w:hAnsi="Arial" w:cs="Arial"/>
                <w:bCs/>
                <w:sz w:val="20"/>
                <w:szCs w:val="20"/>
                <w:lang w:val="en-GB"/>
              </w:rPr>
            </w:pPr>
            <w:r w:rsidRPr="00F845E8">
              <w:rPr>
                <w:rFonts w:ascii="Arial" w:hAnsi="Arial" w:cs="Arial"/>
                <w:bCs/>
                <w:sz w:val="20"/>
                <w:szCs w:val="20"/>
                <w:lang w:val="en-GB"/>
              </w:rPr>
              <w:t>The Manuscript is OK with me</w:t>
            </w: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8E6CBC" w:rsidP="00147AC1">
            <w:pPr>
              <w:rPr>
                <w:rFonts w:ascii="Arial" w:hAnsi="Arial" w:cs="Arial"/>
                <w:sz w:val="20"/>
                <w:szCs w:val="20"/>
              </w:rPr>
            </w:pPr>
            <w:r w:rsidRPr="00F845E8">
              <w:rPr>
                <w:rFonts w:ascii="Arial" w:hAnsi="Arial" w:cs="Arial"/>
                <w:sz w:val="20"/>
                <w:szCs w:val="20"/>
              </w:rPr>
              <w:t>Thank you for your positive comment.</w:t>
            </w:r>
          </w:p>
        </w:tc>
      </w:tr>
      <w:tr w:rsidR="00DC117C" w:rsidRPr="00F845E8">
        <w:trPr>
          <w:trHeight w:val="703"/>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ind w:left="360"/>
              <w:rPr>
                <w:rFonts w:ascii="Arial" w:hAnsi="Arial" w:cs="Arial"/>
                <w:b/>
                <w:bCs/>
                <w:sz w:val="20"/>
                <w:szCs w:val="20"/>
                <w:lang w:val="en-GB"/>
              </w:rPr>
            </w:pPr>
            <w:r w:rsidRPr="00F845E8">
              <w:rPr>
                <w:rFonts w:ascii="Arial" w:hAnsi="Arial" w:cs="Arial"/>
                <w:b/>
                <w:bCs/>
                <w:sz w:val="20"/>
                <w:szCs w:val="20"/>
                <w:lang w:val="en-GB"/>
              </w:rPr>
              <w:t>Are the references sufficient and recent? If you have suggestions of additional references, please mention them in the review form.</w:t>
            </w: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8E6CBC">
            <w:pPr>
              <w:contextualSpacing/>
              <w:rPr>
                <w:rFonts w:ascii="Arial" w:hAnsi="Arial" w:cs="Arial"/>
                <w:bCs/>
                <w:sz w:val="20"/>
                <w:szCs w:val="20"/>
                <w:lang w:val="en-PH"/>
              </w:rPr>
            </w:pPr>
            <w:r w:rsidRPr="00F845E8">
              <w:rPr>
                <w:rFonts w:ascii="Arial" w:hAnsi="Arial" w:cs="Arial"/>
                <w:bCs/>
                <w:sz w:val="20"/>
                <w:szCs w:val="20"/>
                <w:lang w:val="en-PH"/>
              </w:rPr>
              <w:t xml:space="preserve">Li, Y., &amp; Li, Z. (2024). Exploring the relationships among teacher–student dynamics, learning enjoyment, and burnout in EFL students: the role of emotional intelligence. </w:t>
            </w:r>
            <w:r w:rsidRPr="00F845E8">
              <w:rPr>
                <w:rFonts w:ascii="Arial" w:hAnsi="Arial" w:cs="Arial"/>
                <w:bCs/>
                <w:i/>
                <w:iCs/>
                <w:sz w:val="20"/>
                <w:szCs w:val="20"/>
                <w:lang w:val="en-PH"/>
              </w:rPr>
              <w:t>Frontiers in Psychology</w:t>
            </w:r>
            <w:r w:rsidRPr="00F845E8">
              <w:rPr>
                <w:rFonts w:ascii="Arial" w:hAnsi="Arial" w:cs="Arial"/>
                <w:bCs/>
                <w:sz w:val="20"/>
                <w:szCs w:val="20"/>
                <w:lang w:val="en-PH"/>
              </w:rPr>
              <w:t xml:space="preserve">, </w:t>
            </w:r>
            <w:r w:rsidRPr="00F845E8">
              <w:rPr>
                <w:rFonts w:ascii="Arial" w:hAnsi="Arial" w:cs="Arial"/>
                <w:bCs/>
                <w:i/>
                <w:iCs/>
                <w:sz w:val="20"/>
                <w:szCs w:val="20"/>
                <w:lang w:val="en-PH"/>
              </w:rPr>
              <w:t>14</w:t>
            </w:r>
            <w:r w:rsidRPr="00F845E8">
              <w:rPr>
                <w:rFonts w:ascii="Arial" w:hAnsi="Arial" w:cs="Arial"/>
                <w:bCs/>
                <w:sz w:val="20"/>
                <w:szCs w:val="20"/>
                <w:lang w:val="en-PH"/>
              </w:rPr>
              <w:t xml:space="preserve">. </w:t>
            </w:r>
            <w:hyperlink r:id="rId8" w:tgtFrame="_blank">
              <w:r w:rsidRPr="00F845E8">
                <w:rPr>
                  <w:rStyle w:val="Hyperlink"/>
                  <w:rFonts w:ascii="Arial" w:hAnsi="Arial" w:cs="Arial"/>
                  <w:bCs/>
                  <w:sz w:val="20"/>
                  <w:szCs w:val="20"/>
                  <w:lang w:val="en-PH"/>
                </w:rPr>
                <w:t>https://doi.org/10.3389/fpsyg.2023.1329400</w:t>
              </w:r>
            </w:hyperlink>
          </w:p>
          <w:p w:rsidR="00DC117C" w:rsidRPr="00F845E8" w:rsidRDefault="00DC117C">
            <w:pPr>
              <w:contextualSpacing/>
              <w:rPr>
                <w:rFonts w:ascii="Arial" w:hAnsi="Arial" w:cs="Arial"/>
                <w:bCs/>
                <w:sz w:val="20"/>
                <w:szCs w:val="20"/>
                <w:lang w:val="en-PH"/>
              </w:rPr>
            </w:pPr>
          </w:p>
          <w:p w:rsidR="00DC117C" w:rsidRPr="00F845E8" w:rsidRDefault="008E6CBC">
            <w:pPr>
              <w:contextualSpacing/>
              <w:rPr>
                <w:rFonts w:ascii="Arial" w:hAnsi="Arial" w:cs="Arial"/>
                <w:bCs/>
                <w:sz w:val="20"/>
                <w:szCs w:val="20"/>
                <w:lang w:val="de-DE"/>
              </w:rPr>
            </w:pPr>
            <w:r w:rsidRPr="00F845E8">
              <w:rPr>
                <w:rFonts w:ascii="Arial" w:hAnsi="Arial" w:cs="Arial"/>
                <w:bCs/>
                <w:sz w:val="20"/>
                <w:szCs w:val="20"/>
                <w:lang w:val="en-PH"/>
              </w:rPr>
              <w:t xml:space="preserve">Liu, W., Zhang, R., Wang, H., Rule, A. D., Wang, M., Abbey, C., Singh, M. K., </w:t>
            </w:r>
            <w:proofErr w:type="spellStart"/>
            <w:r w:rsidRPr="00F845E8">
              <w:rPr>
                <w:rFonts w:ascii="Arial" w:hAnsi="Arial" w:cs="Arial"/>
                <w:bCs/>
                <w:sz w:val="20"/>
                <w:szCs w:val="20"/>
                <w:lang w:val="en-PH"/>
              </w:rPr>
              <w:t>Rozelle</w:t>
            </w:r>
            <w:proofErr w:type="spellEnd"/>
            <w:r w:rsidRPr="00F845E8">
              <w:rPr>
                <w:rFonts w:ascii="Arial" w:hAnsi="Arial" w:cs="Arial"/>
                <w:bCs/>
                <w:sz w:val="20"/>
                <w:szCs w:val="20"/>
                <w:lang w:val="en-PH"/>
              </w:rPr>
              <w:t xml:space="preserve">, S., She, X., &amp; Tong, L. (2024). Association between anxiety, depression symptoms, and academic burnout among Chinese students: the mediating role of resilience and self-efficacy. </w:t>
            </w:r>
            <w:r w:rsidRPr="00F845E8">
              <w:rPr>
                <w:rFonts w:ascii="Arial" w:hAnsi="Arial" w:cs="Arial"/>
                <w:bCs/>
                <w:i/>
                <w:iCs/>
                <w:sz w:val="20"/>
                <w:szCs w:val="20"/>
                <w:lang w:val="de-DE"/>
              </w:rPr>
              <w:t>BMC Psychology</w:t>
            </w:r>
            <w:r w:rsidRPr="00F845E8">
              <w:rPr>
                <w:rFonts w:ascii="Arial" w:hAnsi="Arial" w:cs="Arial"/>
                <w:bCs/>
                <w:sz w:val="20"/>
                <w:szCs w:val="20"/>
                <w:lang w:val="de-DE"/>
              </w:rPr>
              <w:t xml:space="preserve">, </w:t>
            </w:r>
            <w:r w:rsidRPr="00F845E8">
              <w:rPr>
                <w:rFonts w:ascii="Arial" w:hAnsi="Arial" w:cs="Arial"/>
                <w:bCs/>
                <w:i/>
                <w:iCs/>
                <w:sz w:val="20"/>
                <w:szCs w:val="20"/>
                <w:lang w:val="de-DE"/>
              </w:rPr>
              <w:t>12</w:t>
            </w:r>
            <w:r w:rsidRPr="00F845E8">
              <w:rPr>
                <w:rFonts w:ascii="Arial" w:hAnsi="Arial" w:cs="Arial"/>
                <w:bCs/>
                <w:sz w:val="20"/>
                <w:szCs w:val="20"/>
                <w:lang w:val="de-DE"/>
              </w:rPr>
              <w:t xml:space="preserve">(1), 335. </w:t>
            </w:r>
            <w:hyperlink r:id="rId9" w:tgtFrame="_blank">
              <w:r w:rsidRPr="00F845E8">
                <w:rPr>
                  <w:rStyle w:val="Hyperlink"/>
                  <w:rFonts w:ascii="Arial" w:hAnsi="Arial" w:cs="Arial"/>
                  <w:bCs/>
                  <w:sz w:val="20"/>
                  <w:szCs w:val="20"/>
                  <w:lang w:val="de-DE"/>
                </w:rPr>
                <w:t>https://doi.org/10.1186/s40359-024-01823-5</w:t>
              </w:r>
            </w:hyperlink>
          </w:p>
          <w:p w:rsidR="00DC117C" w:rsidRPr="00F845E8" w:rsidRDefault="00DC117C">
            <w:pPr>
              <w:contextualSpacing/>
              <w:rPr>
                <w:rFonts w:ascii="Arial" w:hAnsi="Arial" w:cs="Arial"/>
                <w:bCs/>
                <w:sz w:val="20"/>
                <w:szCs w:val="20"/>
                <w:lang w:val="de-DE"/>
              </w:rPr>
            </w:pPr>
          </w:p>
          <w:p w:rsidR="00DC117C" w:rsidRPr="00F845E8" w:rsidRDefault="008E6CBC">
            <w:pPr>
              <w:contextualSpacing/>
              <w:rPr>
                <w:rFonts w:ascii="Arial" w:hAnsi="Arial" w:cs="Arial"/>
                <w:bCs/>
                <w:sz w:val="20"/>
                <w:szCs w:val="20"/>
                <w:lang w:val="en-PH"/>
              </w:rPr>
            </w:pPr>
            <w:r w:rsidRPr="00F845E8">
              <w:rPr>
                <w:rFonts w:ascii="Arial" w:hAnsi="Arial" w:cs="Arial"/>
                <w:bCs/>
                <w:sz w:val="20"/>
                <w:szCs w:val="20"/>
                <w:lang w:val="de-DE"/>
              </w:rPr>
              <w:t xml:space="preserve">Yu, W., Yao, W., Chen, M., Zhu, H., &amp; Yan, J. (2023). </w:t>
            </w:r>
            <w:r w:rsidRPr="00F845E8">
              <w:rPr>
                <w:rFonts w:ascii="Arial" w:hAnsi="Arial" w:cs="Arial"/>
                <w:bCs/>
                <w:sz w:val="20"/>
                <w:szCs w:val="20"/>
                <w:lang w:val="en-PH"/>
              </w:rPr>
              <w:t xml:space="preserve">School climate and academic burnout in medical students: a moderated mediation model of collective self-esteem and psychological capital. </w:t>
            </w:r>
            <w:r w:rsidRPr="00F845E8">
              <w:rPr>
                <w:rFonts w:ascii="Arial" w:hAnsi="Arial" w:cs="Arial"/>
                <w:bCs/>
                <w:i/>
                <w:iCs/>
                <w:sz w:val="20"/>
                <w:szCs w:val="20"/>
                <w:lang w:val="en-PH"/>
              </w:rPr>
              <w:t>BMC Psychology</w:t>
            </w:r>
            <w:r w:rsidRPr="00F845E8">
              <w:rPr>
                <w:rFonts w:ascii="Arial" w:hAnsi="Arial" w:cs="Arial"/>
                <w:bCs/>
                <w:sz w:val="20"/>
                <w:szCs w:val="20"/>
                <w:lang w:val="en-PH"/>
              </w:rPr>
              <w:t xml:space="preserve">, </w:t>
            </w:r>
            <w:r w:rsidRPr="00F845E8">
              <w:rPr>
                <w:rFonts w:ascii="Arial" w:hAnsi="Arial" w:cs="Arial"/>
                <w:bCs/>
                <w:i/>
                <w:iCs/>
                <w:sz w:val="20"/>
                <w:szCs w:val="20"/>
                <w:lang w:val="en-PH"/>
              </w:rPr>
              <w:t>11</w:t>
            </w:r>
            <w:r w:rsidRPr="00F845E8">
              <w:rPr>
                <w:rFonts w:ascii="Arial" w:hAnsi="Arial" w:cs="Arial"/>
                <w:bCs/>
                <w:sz w:val="20"/>
                <w:szCs w:val="20"/>
                <w:lang w:val="en-PH"/>
              </w:rPr>
              <w:t xml:space="preserve">(1). </w:t>
            </w:r>
            <w:hyperlink r:id="rId10" w:tgtFrame="_blank">
              <w:r w:rsidRPr="00F845E8">
                <w:rPr>
                  <w:rStyle w:val="Hyperlink"/>
                  <w:rFonts w:ascii="Arial" w:hAnsi="Arial" w:cs="Arial"/>
                  <w:bCs/>
                  <w:sz w:val="20"/>
                  <w:szCs w:val="20"/>
                  <w:lang w:val="en-PH"/>
                </w:rPr>
                <w:t>https://doi.org/10.1186/s40359-023-01121-6</w:t>
              </w:r>
            </w:hyperlink>
          </w:p>
          <w:p w:rsidR="00DC117C" w:rsidRPr="00F845E8" w:rsidRDefault="00DC117C">
            <w:pPr>
              <w:contextualSpacing/>
              <w:rPr>
                <w:rFonts w:ascii="Arial" w:hAnsi="Arial" w:cs="Arial"/>
                <w:bCs/>
                <w:sz w:val="20"/>
                <w:szCs w:val="20"/>
                <w:lang w:val="en-GB"/>
              </w:rPr>
            </w:pP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8E6CBC" w:rsidP="00147AC1">
            <w:pPr>
              <w:jc w:val="both"/>
              <w:rPr>
                <w:rFonts w:ascii="Arial" w:hAnsi="Arial" w:cs="Arial"/>
                <w:sz w:val="20"/>
                <w:szCs w:val="20"/>
              </w:rPr>
            </w:pPr>
            <w:r w:rsidRPr="00F845E8">
              <w:rPr>
                <w:rFonts w:ascii="Arial" w:hAnsi="Arial" w:cs="Arial"/>
                <w:sz w:val="20"/>
                <w:szCs w:val="20"/>
              </w:rPr>
              <w:t>Thank you for these helpful recommendations. We have added the suggested recent references where appropriate and incorporated them into the revised reference list.</w:t>
            </w:r>
          </w:p>
        </w:tc>
      </w:tr>
      <w:tr w:rsidR="00DC117C" w:rsidRPr="00F845E8">
        <w:trPr>
          <w:trHeight w:val="386"/>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ind w:left="360"/>
              <w:outlineLvl w:val="1"/>
              <w:rPr>
                <w:rFonts w:ascii="Arial" w:eastAsia="MS Mincho;ＭＳ 明朝" w:hAnsi="Arial" w:cs="Arial"/>
                <w:b/>
                <w:sz w:val="20"/>
                <w:szCs w:val="20"/>
                <w:lang w:val="en-GB"/>
              </w:rPr>
            </w:pPr>
            <w:r w:rsidRPr="00F845E8">
              <w:rPr>
                <w:rFonts w:ascii="Arial" w:eastAsia="MS Mincho;ＭＳ 明朝" w:hAnsi="Arial" w:cs="Arial"/>
                <w:b/>
                <w:sz w:val="20"/>
                <w:szCs w:val="20"/>
                <w:lang w:val="en-GB"/>
              </w:rPr>
              <w:t>Is the language/English quality of the article suitable for scholarly communications?</w:t>
            </w:r>
          </w:p>
          <w:p w:rsidR="00DC117C" w:rsidRPr="00F845E8" w:rsidRDefault="00DC117C">
            <w:pPr>
              <w:rPr>
                <w:rFonts w:ascii="Arial" w:eastAsia="MS Mincho;ＭＳ 明朝" w:hAnsi="Arial" w:cs="Arial"/>
                <w:b/>
                <w:sz w:val="20"/>
                <w:szCs w:val="20"/>
                <w:lang w:val="en-GB"/>
              </w:rPr>
            </w:pP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8E6CBC">
            <w:pPr>
              <w:rPr>
                <w:rFonts w:ascii="Arial" w:hAnsi="Arial" w:cs="Arial"/>
                <w:sz w:val="20"/>
                <w:szCs w:val="20"/>
                <w:lang w:val="en-GB"/>
              </w:rPr>
            </w:pPr>
            <w:r w:rsidRPr="00F845E8">
              <w:rPr>
                <w:rFonts w:ascii="Arial" w:hAnsi="Arial" w:cs="Arial"/>
                <w:sz w:val="20"/>
                <w:szCs w:val="20"/>
                <w:lang w:val="en-GB"/>
              </w:rPr>
              <w:t>The Language is OK with me</w:t>
            </w: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147AC1">
            <w:pPr>
              <w:rPr>
                <w:rFonts w:ascii="Arial" w:hAnsi="Arial" w:cs="Arial"/>
                <w:sz w:val="20"/>
                <w:szCs w:val="20"/>
              </w:rPr>
            </w:pPr>
            <w:r w:rsidRPr="00F845E8">
              <w:rPr>
                <w:rFonts w:ascii="Arial" w:hAnsi="Arial" w:cs="Arial"/>
                <w:sz w:val="20"/>
                <w:szCs w:val="20"/>
              </w:rPr>
              <w:t>Thank you for your positive comment.</w:t>
            </w:r>
          </w:p>
        </w:tc>
      </w:tr>
      <w:tr w:rsidR="00DC117C" w:rsidRPr="00F845E8">
        <w:trPr>
          <w:trHeight w:val="1178"/>
        </w:trPr>
        <w:tc>
          <w:tcPr>
            <w:tcW w:w="3279"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outlineLvl w:val="1"/>
              <w:rPr>
                <w:rFonts w:ascii="Arial" w:hAnsi="Arial" w:cs="Arial"/>
                <w:sz w:val="20"/>
                <w:szCs w:val="20"/>
              </w:rPr>
            </w:pPr>
            <w:r w:rsidRPr="00F845E8">
              <w:rPr>
                <w:rFonts w:ascii="Arial" w:eastAsia="MS Mincho;ＭＳ 明朝" w:hAnsi="Arial" w:cs="Arial"/>
                <w:b/>
                <w:sz w:val="20"/>
                <w:szCs w:val="20"/>
                <w:u w:val="single"/>
                <w:lang w:val="en-GB"/>
              </w:rPr>
              <w:t>Optional/General</w:t>
            </w:r>
            <w:r w:rsidRPr="00F845E8">
              <w:rPr>
                <w:rFonts w:ascii="Arial" w:eastAsia="MS Mincho;ＭＳ 明朝" w:hAnsi="Arial" w:cs="Arial"/>
                <w:b/>
                <w:sz w:val="20"/>
                <w:szCs w:val="20"/>
                <w:lang w:val="en-GB"/>
              </w:rPr>
              <w:t xml:space="preserve"> </w:t>
            </w:r>
            <w:r w:rsidRPr="00F845E8">
              <w:rPr>
                <w:rFonts w:ascii="Arial" w:eastAsia="MS Mincho;ＭＳ 明朝" w:hAnsi="Arial" w:cs="Arial"/>
                <w:sz w:val="20"/>
                <w:szCs w:val="20"/>
                <w:lang w:val="en-GB"/>
              </w:rPr>
              <w:t>comments</w:t>
            </w:r>
          </w:p>
          <w:p w:rsidR="00DC117C" w:rsidRPr="00F845E8" w:rsidRDefault="00DC117C">
            <w:pPr>
              <w:keepNext/>
              <w:outlineLvl w:val="1"/>
              <w:rPr>
                <w:rFonts w:ascii="Arial" w:eastAsia="MS Mincho;ＭＳ 明朝" w:hAnsi="Arial" w:cs="Arial"/>
                <w:bCs/>
                <w:sz w:val="20"/>
                <w:szCs w:val="20"/>
                <w:lang w:val="en-GB"/>
              </w:rPr>
            </w:pPr>
          </w:p>
        </w:tc>
        <w:tc>
          <w:tcPr>
            <w:tcW w:w="5733" w:type="dxa"/>
            <w:tcBorders>
              <w:top w:val="single" w:sz="4" w:space="0" w:color="000000"/>
              <w:left w:val="single" w:sz="4" w:space="0" w:color="000000"/>
              <w:bottom w:val="single" w:sz="4" w:space="0" w:color="000000"/>
              <w:right w:val="single" w:sz="4" w:space="0" w:color="000000"/>
            </w:tcBorders>
          </w:tcPr>
          <w:p w:rsidR="00DC117C" w:rsidRPr="00F845E8" w:rsidRDefault="008E6CBC">
            <w:pPr>
              <w:rPr>
                <w:rFonts w:ascii="Arial" w:eastAsia="Arial Unicode MS" w:hAnsi="Arial" w:cs="Arial"/>
                <w:b/>
                <w:sz w:val="20"/>
                <w:szCs w:val="20"/>
                <w:lang w:val="en-GB"/>
              </w:rPr>
            </w:pPr>
            <w:r w:rsidRPr="00F845E8">
              <w:rPr>
                <w:rFonts w:ascii="Arial" w:eastAsia="Arial Unicode MS" w:hAnsi="Arial" w:cs="Arial"/>
                <w:b/>
                <w:sz w:val="20"/>
                <w:szCs w:val="20"/>
                <w:lang w:val="en-GB"/>
              </w:rPr>
              <w:t>Need to add the references but the rest is OK with me</w:t>
            </w:r>
          </w:p>
        </w:tc>
        <w:tc>
          <w:tcPr>
            <w:tcW w:w="3948" w:type="dxa"/>
            <w:tcBorders>
              <w:top w:val="single" w:sz="4" w:space="0" w:color="000000"/>
              <w:left w:val="single" w:sz="4" w:space="0" w:color="000000"/>
              <w:bottom w:val="single" w:sz="4" w:space="0" w:color="000000"/>
              <w:right w:val="single" w:sz="4" w:space="0" w:color="000000"/>
            </w:tcBorders>
          </w:tcPr>
          <w:p w:rsidR="00DC117C" w:rsidRPr="00F845E8" w:rsidRDefault="008E6CBC" w:rsidP="00147AC1">
            <w:pPr>
              <w:jc w:val="both"/>
              <w:rPr>
                <w:rFonts w:ascii="Arial" w:hAnsi="Arial" w:cs="Arial"/>
                <w:sz w:val="20"/>
                <w:szCs w:val="20"/>
              </w:rPr>
            </w:pPr>
            <w:r w:rsidRPr="00F845E8">
              <w:rPr>
                <w:rFonts w:ascii="Arial" w:hAnsi="Arial" w:cs="Arial"/>
                <w:sz w:val="20"/>
                <w:szCs w:val="20"/>
              </w:rPr>
              <w:t>Thank you. We have added the suggested references and revised the manuscript accordingly.</w:t>
            </w:r>
          </w:p>
        </w:tc>
      </w:tr>
    </w:tbl>
    <w:p w:rsidR="00DC117C" w:rsidRPr="00F845E8" w:rsidRDefault="00DC117C">
      <w:pPr>
        <w:jc w:val="both"/>
        <w:rPr>
          <w:rFonts w:ascii="Arial" w:eastAsia="MS Mincho;ＭＳ 明朝" w:hAnsi="Arial" w:cs="Arial"/>
          <w:b/>
          <w:bCs/>
          <w:sz w:val="20"/>
          <w:szCs w:val="20"/>
          <w:u w:val="single"/>
          <w:lang w:val="en-GB"/>
        </w:rPr>
      </w:pPr>
    </w:p>
    <w:tbl>
      <w:tblPr>
        <w:tblW w:w="5000" w:type="pct"/>
        <w:tblLayout w:type="fixed"/>
        <w:tblLook w:val="0000" w:firstRow="0" w:lastRow="0" w:firstColumn="0" w:lastColumn="0" w:noHBand="0" w:noVBand="0"/>
      </w:tblPr>
      <w:tblGrid>
        <w:gridCol w:w="4362"/>
        <w:gridCol w:w="4411"/>
        <w:gridCol w:w="4403"/>
      </w:tblGrid>
      <w:tr w:rsidR="00DC117C" w:rsidRPr="00F845E8">
        <w:tc>
          <w:tcPr>
            <w:tcW w:w="12960" w:type="dxa"/>
            <w:gridSpan w:val="3"/>
            <w:tcBorders>
              <w:bottom w:val="single" w:sz="4" w:space="0" w:color="000000"/>
            </w:tcBorders>
            <w:vAlign w:val="center"/>
          </w:tcPr>
          <w:p w:rsidR="00DC117C" w:rsidRPr="00F845E8" w:rsidRDefault="008E6CBC">
            <w:pPr>
              <w:spacing w:line="276" w:lineRule="auto"/>
              <w:rPr>
                <w:rFonts w:ascii="Arial" w:hAnsi="Arial" w:cs="Arial"/>
                <w:sz w:val="20"/>
                <w:szCs w:val="20"/>
              </w:rPr>
            </w:pPr>
            <w:bookmarkStart w:id="1" w:name="_Hlk156057704"/>
            <w:bookmarkStart w:id="2" w:name="_Hlk156057883"/>
            <w:bookmarkEnd w:id="1"/>
            <w:bookmarkEnd w:id="2"/>
            <w:r w:rsidRPr="00F845E8">
              <w:rPr>
                <w:rFonts w:ascii="Arial" w:eastAsia="Arial Unicode MS" w:hAnsi="Arial" w:cs="Arial"/>
                <w:b/>
                <w:sz w:val="20"/>
                <w:szCs w:val="20"/>
                <w:highlight w:val="yellow"/>
                <w:u w:val="single"/>
                <w:lang w:val="en-GB"/>
              </w:rPr>
              <w:t>PART  2:</w:t>
            </w:r>
            <w:r w:rsidRPr="00F845E8">
              <w:rPr>
                <w:rFonts w:ascii="Arial" w:eastAsia="Arial Unicode MS" w:hAnsi="Arial" w:cs="Arial"/>
                <w:b/>
                <w:sz w:val="20"/>
                <w:szCs w:val="20"/>
                <w:u w:val="single"/>
                <w:lang w:val="en-GB"/>
              </w:rPr>
              <w:t xml:space="preserve"> </w:t>
            </w:r>
          </w:p>
          <w:p w:rsidR="00DC117C" w:rsidRPr="00F845E8" w:rsidRDefault="00DC117C">
            <w:pPr>
              <w:spacing w:line="276" w:lineRule="auto"/>
              <w:rPr>
                <w:rFonts w:ascii="Arial" w:eastAsia="Arial Unicode MS" w:hAnsi="Arial" w:cs="Arial"/>
                <w:b/>
                <w:sz w:val="20"/>
                <w:szCs w:val="20"/>
                <w:u w:val="single"/>
                <w:lang w:val="en-GB"/>
              </w:rPr>
            </w:pPr>
          </w:p>
        </w:tc>
      </w:tr>
      <w:tr w:rsidR="00DC117C" w:rsidRPr="00F845E8">
        <w:tc>
          <w:tcPr>
            <w:tcW w:w="4290" w:type="dxa"/>
            <w:tcBorders>
              <w:top w:val="single" w:sz="4" w:space="0" w:color="000000"/>
              <w:left w:val="single" w:sz="4" w:space="0" w:color="000000"/>
              <w:bottom w:val="single" w:sz="4" w:space="0" w:color="000000"/>
              <w:right w:val="single" w:sz="4" w:space="0" w:color="000000"/>
            </w:tcBorders>
            <w:vAlign w:val="center"/>
          </w:tcPr>
          <w:p w:rsidR="00DC117C" w:rsidRPr="00F845E8" w:rsidRDefault="00DC117C">
            <w:pPr>
              <w:snapToGrid w:val="0"/>
              <w:spacing w:line="276" w:lineRule="auto"/>
              <w:rPr>
                <w:rFonts w:ascii="Arial" w:eastAsia="Arial Unicode MS" w:hAnsi="Arial" w:cs="Arial"/>
                <w:b/>
                <w:sz w:val="20"/>
                <w:szCs w:val="20"/>
                <w:u w:val="single"/>
                <w:lang w:val="en-GB"/>
              </w:rPr>
            </w:pPr>
          </w:p>
        </w:tc>
        <w:tc>
          <w:tcPr>
            <w:tcW w:w="4339" w:type="dxa"/>
            <w:tcBorders>
              <w:top w:val="single" w:sz="4" w:space="0" w:color="000000"/>
              <w:left w:val="single" w:sz="4" w:space="0" w:color="000000"/>
              <w:bottom w:val="single" w:sz="4" w:space="0" w:color="000000"/>
              <w:right w:val="single" w:sz="4" w:space="0" w:color="000000"/>
            </w:tcBorders>
          </w:tcPr>
          <w:p w:rsidR="00DC117C" w:rsidRPr="00F845E8" w:rsidRDefault="008E6CBC">
            <w:pPr>
              <w:keepNext/>
              <w:spacing w:line="276" w:lineRule="auto"/>
              <w:outlineLvl w:val="1"/>
              <w:rPr>
                <w:rFonts w:ascii="Arial" w:eastAsia="MS Mincho;ＭＳ 明朝" w:hAnsi="Arial" w:cs="Arial"/>
                <w:b/>
                <w:bCs/>
                <w:sz w:val="20"/>
                <w:szCs w:val="20"/>
                <w:lang w:val="en-GB"/>
              </w:rPr>
            </w:pPr>
            <w:r w:rsidRPr="00F845E8">
              <w:rPr>
                <w:rFonts w:ascii="Arial" w:eastAsia="MS Mincho;ＭＳ 明朝" w:hAnsi="Arial" w:cs="Arial"/>
                <w:b/>
                <w:bCs/>
                <w:sz w:val="20"/>
                <w:szCs w:val="20"/>
                <w:lang w:val="en-GB"/>
              </w:rPr>
              <w:t>Reviewer’s comment</w:t>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tcPr>
          <w:p w:rsidR="00DC117C" w:rsidRPr="00F845E8" w:rsidRDefault="008E6CBC">
            <w:pPr>
              <w:spacing w:after="160" w:line="252" w:lineRule="auto"/>
              <w:rPr>
                <w:rFonts w:ascii="Arial" w:hAnsi="Arial" w:cs="Arial"/>
                <w:sz w:val="20"/>
                <w:szCs w:val="20"/>
              </w:rPr>
            </w:pPr>
            <w:r w:rsidRPr="00F845E8">
              <w:rPr>
                <w:rFonts w:ascii="Arial" w:eastAsia="Calibri" w:hAnsi="Arial" w:cs="Arial"/>
                <w:b/>
                <w:kern w:val="2"/>
                <w:sz w:val="20"/>
                <w:szCs w:val="20"/>
                <w:lang w:val="en-IN"/>
              </w:rPr>
              <w:t>Author’s Feedback</w:t>
            </w:r>
            <w:r w:rsidRPr="00F845E8">
              <w:rPr>
                <w:rFonts w:ascii="Arial" w:eastAsia="Calibri" w:hAnsi="Arial" w:cs="Arial"/>
                <w:kern w:val="2"/>
                <w:sz w:val="20"/>
                <w:szCs w:val="20"/>
                <w:lang w:val="en-IN"/>
              </w:rPr>
              <w:t xml:space="preserve"> (It is mandatory that authors should write his/her feedback here)</w:t>
            </w:r>
          </w:p>
          <w:p w:rsidR="00DC117C" w:rsidRPr="00F845E8" w:rsidRDefault="00DC117C">
            <w:pPr>
              <w:keepNext/>
              <w:spacing w:line="276" w:lineRule="auto"/>
              <w:outlineLvl w:val="1"/>
              <w:rPr>
                <w:rFonts w:ascii="Arial" w:eastAsia="MS Mincho;ＭＳ 明朝" w:hAnsi="Arial" w:cs="Arial"/>
                <w:bCs/>
                <w:kern w:val="2"/>
                <w:sz w:val="20"/>
                <w:szCs w:val="20"/>
                <w:lang w:val="en-GB"/>
              </w:rPr>
            </w:pPr>
          </w:p>
        </w:tc>
      </w:tr>
      <w:tr w:rsidR="00DC117C" w:rsidRPr="00F845E8">
        <w:trPr>
          <w:trHeight w:val="890"/>
        </w:trPr>
        <w:tc>
          <w:tcPr>
            <w:tcW w:w="4290" w:type="dxa"/>
            <w:tcBorders>
              <w:top w:val="single" w:sz="4" w:space="0" w:color="000000"/>
              <w:left w:val="single" w:sz="4" w:space="0" w:color="000000"/>
              <w:bottom w:val="single" w:sz="4" w:space="0" w:color="000000"/>
              <w:right w:val="single" w:sz="4" w:space="0" w:color="000000"/>
            </w:tcBorders>
            <w:vAlign w:val="center"/>
          </w:tcPr>
          <w:p w:rsidR="00DC117C" w:rsidRPr="00F845E8" w:rsidRDefault="008E6CBC">
            <w:pPr>
              <w:spacing w:line="276" w:lineRule="auto"/>
              <w:rPr>
                <w:rFonts w:ascii="Arial" w:eastAsia="Arial Unicode MS" w:hAnsi="Arial" w:cs="Arial"/>
                <w:b/>
                <w:sz w:val="20"/>
                <w:szCs w:val="20"/>
                <w:lang w:val="en-GB"/>
              </w:rPr>
            </w:pPr>
            <w:r w:rsidRPr="00F845E8">
              <w:rPr>
                <w:rFonts w:ascii="Arial" w:eastAsia="Arial Unicode MS" w:hAnsi="Arial" w:cs="Arial"/>
                <w:b/>
                <w:sz w:val="20"/>
                <w:szCs w:val="20"/>
                <w:lang w:val="en-GB"/>
              </w:rPr>
              <w:t xml:space="preserve">Are there ethical issues in this manuscript? </w:t>
            </w:r>
          </w:p>
          <w:p w:rsidR="00DC117C" w:rsidRPr="00F845E8" w:rsidRDefault="00DC117C">
            <w:pPr>
              <w:spacing w:line="276" w:lineRule="auto"/>
              <w:rPr>
                <w:rFonts w:ascii="Arial" w:eastAsia="Arial Unicode MS" w:hAnsi="Arial" w:cs="Arial"/>
                <w:b/>
                <w:sz w:val="20"/>
                <w:szCs w:val="20"/>
                <w:lang w:val="en-GB"/>
              </w:rPr>
            </w:pPr>
          </w:p>
        </w:tc>
        <w:tc>
          <w:tcPr>
            <w:tcW w:w="4339" w:type="dxa"/>
            <w:tcBorders>
              <w:top w:val="single" w:sz="4" w:space="0" w:color="000000"/>
              <w:left w:val="single" w:sz="4" w:space="0" w:color="000000"/>
              <w:bottom w:val="single" w:sz="4" w:space="0" w:color="000000"/>
              <w:right w:val="single" w:sz="4" w:space="0" w:color="000000"/>
            </w:tcBorders>
            <w:vAlign w:val="center"/>
          </w:tcPr>
          <w:p w:rsidR="00DC117C" w:rsidRPr="00F845E8" w:rsidRDefault="008E6CBC">
            <w:pPr>
              <w:spacing w:line="276" w:lineRule="auto"/>
              <w:rPr>
                <w:rFonts w:ascii="Arial" w:eastAsia="Arial Unicode MS" w:hAnsi="Arial" w:cs="Arial"/>
                <w:i/>
                <w:iCs/>
                <w:sz w:val="20"/>
                <w:szCs w:val="20"/>
                <w:u w:val="single"/>
                <w:lang w:val="en-GB"/>
              </w:rPr>
            </w:pPr>
            <w:r w:rsidRPr="00F845E8">
              <w:rPr>
                <w:rFonts w:ascii="Arial" w:eastAsia="Arial Unicode MS" w:hAnsi="Arial" w:cs="Arial"/>
                <w:i/>
                <w:iCs/>
                <w:sz w:val="20"/>
                <w:szCs w:val="20"/>
                <w:u w:val="single"/>
                <w:lang w:val="en-GB"/>
              </w:rPr>
              <w:t>(If yes, Kindly please write down the ethical issues here in details)</w:t>
            </w:r>
          </w:p>
          <w:p w:rsidR="00DC117C" w:rsidRPr="00F845E8" w:rsidRDefault="00DC117C">
            <w:pPr>
              <w:spacing w:line="276" w:lineRule="auto"/>
              <w:rPr>
                <w:rFonts w:ascii="Arial" w:eastAsia="Arial Unicode MS" w:hAnsi="Arial" w:cs="Arial"/>
                <w:i/>
                <w:iCs/>
                <w:sz w:val="20"/>
                <w:szCs w:val="20"/>
                <w:u w:val="single"/>
                <w:lang w:val="en-GB"/>
              </w:rPr>
            </w:pP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C117C" w:rsidRPr="00F845E8" w:rsidRDefault="00DC117C">
            <w:pPr>
              <w:rPr>
                <w:rFonts w:ascii="Arial" w:hAnsi="Arial" w:cs="Arial"/>
                <w:sz w:val="20"/>
                <w:szCs w:val="20"/>
              </w:rPr>
            </w:pPr>
          </w:p>
        </w:tc>
      </w:tr>
    </w:tbl>
    <w:p w:rsidR="00DC117C" w:rsidRPr="00F845E8" w:rsidRDefault="00DC117C">
      <w:pPr>
        <w:rPr>
          <w:rFonts w:ascii="Arial" w:hAnsi="Arial" w:cs="Arial"/>
          <w:sz w:val="20"/>
          <w:szCs w:val="20"/>
        </w:rPr>
      </w:pPr>
    </w:p>
    <w:p w:rsidR="00DC117C" w:rsidRPr="00F845E8" w:rsidRDefault="00DC117C">
      <w:pPr>
        <w:rPr>
          <w:rFonts w:ascii="Arial" w:hAnsi="Arial" w:cs="Arial"/>
          <w:sz w:val="20"/>
          <w:szCs w:val="20"/>
        </w:rPr>
      </w:pPr>
    </w:p>
    <w:p w:rsidR="00DC117C" w:rsidRPr="00F845E8" w:rsidRDefault="00DC117C">
      <w:pPr>
        <w:rPr>
          <w:rFonts w:ascii="Arial" w:hAnsi="Arial" w:cs="Arial"/>
          <w:bCs/>
          <w:sz w:val="20"/>
          <w:szCs w:val="20"/>
          <w:u w:val="single"/>
          <w:lang w:val="en-GB"/>
        </w:rPr>
      </w:pPr>
    </w:p>
    <w:p w:rsidR="00DC117C" w:rsidRPr="00F845E8" w:rsidRDefault="00DC117C">
      <w:pPr>
        <w:rPr>
          <w:rFonts w:ascii="Arial" w:hAnsi="Arial" w:cs="Arial"/>
          <w:bCs/>
          <w:sz w:val="20"/>
          <w:szCs w:val="20"/>
          <w:u w:val="single"/>
          <w:lang w:val="en-GB"/>
        </w:rPr>
      </w:pPr>
    </w:p>
    <w:p w:rsidR="00DC117C" w:rsidRPr="00F845E8" w:rsidRDefault="00DC117C">
      <w:pPr>
        <w:jc w:val="both"/>
        <w:rPr>
          <w:rFonts w:ascii="Arial" w:eastAsia="MS Mincho;ＭＳ 明朝" w:hAnsi="Arial" w:cs="Arial"/>
          <w:b/>
          <w:bCs/>
          <w:sz w:val="20"/>
          <w:szCs w:val="20"/>
          <w:u w:val="single"/>
          <w:lang w:val="en-GB"/>
        </w:rPr>
      </w:pPr>
      <w:bookmarkStart w:id="3" w:name="_Hlk170903434"/>
      <w:bookmarkStart w:id="4" w:name="_Hlk171324449"/>
      <w:bookmarkEnd w:id="3"/>
      <w:bookmarkEnd w:id="4"/>
      <w:bookmarkEnd w:id="0"/>
    </w:p>
    <w:sectPr w:rsidR="00DC117C" w:rsidRPr="00F845E8">
      <w:headerReference w:type="default" r:id="rId11"/>
      <w:pgSz w:w="15840" w:h="12240" w:orient="landscape"/>
      <w:pgMar w:top="1440" w:right="1440" w:bottom="1440" w:left="1440" w:header="72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AC4" w:rsidRDefault="00D70AC4">
      <w:r>
        <w:separator/>
      </w:r>
    </w:p>
  </w:endnote>
  <w:endnote w:type="continuationSeparator" w:id="0">
    <w:p w:rsidR="00D70AC4" w:rsidRDefault="00D70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ohit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6"/>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AC4" w:rsidRDefault="00D70AC4">
      <w:r>
        <w:separator/>
      </w:r>
    </w:p>
  </w:footnote>
  <w:footnote w:type="continuationSeparator" w:id="0">
    <w:p w:rsidR="00D70AC4" w:rsidRDefault="00D70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117C" w:rsidRDefault="00DC117C">
    <w:pPr>
      <w:jc w:val="center"/>
      <w:rPr>
        <w:rFonts w:ascii="Arial" w:hAnsi="Arial" w:cs="Arial"/>
        <w:b/>
        <w:bCs/>
        <w:color w:val="003399"/>
        <w:szCs w:val="20"/>
        <w:u w:val="single"/>
        <w:lang w:val="en-GB"/>
      </w:rPr>
    </w:pPr>
  </w:p>
  <w:p w:rsidR="00DC117C" w:rsidRDefault="00DC117C">
    <w:pPr>
      <w:spacing w:before="280" w:after="280"/>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27E57"/>
    <w:multiLevelType w:val="multilevel"/>
    <w:tmpl w:val="3DAEA016"/>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doNotTrackMoves/>
  <w:defaultTabStop w:val="720"/>
  <w:autoHyphenation/>
  <w:hyphenationZone w:val="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DC117C"/>
    <w:rsid w:val="00147AC1"/>
    <w:rsid w:val="008E6CBC"/>
    <w:rsid w:val="00A57D5F"/>
    <w:rsid w:val="00D70AC4"/>
    <w:rsid w:val="00DC117C"/>
    <w:rsid w:val="00F84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1C113B-92AD-4CCD-BA09-9D3E49776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imSun"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4z0">
    <w:name w:val="WW8Num4z0"/>
    <w:qFormat/>
    <w:rPr>
      <w:b w:val="0"/>
    </w:rPr>
  </w:style>
  <w:style w:type="character" w:customStyle="1" w:styleId="WW8Num5z0">
    <w:name w:val="WW8Num5z0"/>
    <w:qFormat/>
    <w:rPr>
      <w:rFonts w:ascii="Arial" w:hAnsi="Arial" w:cs="Arial"/>
    </w:rPr>
  </w:style>
  <w:style w:type="character" w:customStyle="1" w:styleId="WW8Num6z0">
    <w:name w:val="WW8Num6z0"/>
    <w:qFormat/>
    <w:rPr>
      <w:rFonts w:ascii="Symbol" w:hAnsi="Symbol" w:cs="Symbo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8z0">
    <w:name w:val="WW8Num8z0"/>
    <w:qFormat/>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89/fpsyg.2023.132940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kprress.org/index.php/AJOC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doi.org/10.1186/s40359-023-01121-6" TargetMode="External"/><Relationship Id="rId4" Type="http://schemas.openxmlformats.org/officeDocument/2006/relationships/webSettings" Target="webSettings.xml"/><Relationship Id="rId9" Type="http://schemas.openxmlformats.org/officeDocument/2006/relationships/hyperlink" Target="https://doi.org/10.1186/s40359-024-01823-5"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黑体"/>
        <a:cs typeface="DejaVu Sans"/>
      </a:majorFont>
      <a:minorFont>
        <a:latin typeface="Arial"/>
        <a:ea typeface="宋体"/>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557</Words>
  <Characters>3180</Characters>
  <Application>Microsoft Office Word</Application>
  <DocSecurity>0</DocSecurity>
  <Lines>26</Lines>
  <Paragraphs>7</Paragraphs>
  <ScaleCrop>false</ScaleCrop>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23</cp:revision>
  <dcterms:created xsi:type="dcterms:W3CDTF">2023-10-11T05:39:00Z</dcterms:created>
  <dcterms:modified xsi:type="dcterms:W3CDTF">2026-03-21T09:31:00Z</dcterms:modified>
  <dc:language>en-US</dc:language>
</cp:coreProperties>
</file>